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61" w:rsidRDefault="00E62661" w:rsidP="00E62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72A0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62661" w:rsidRDefault="00E62661" w:rsidP="00E62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22C1" w:rsidRPr="009422C1" w:rsidRDefault="009422C1" w:rsidP="00E62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62661" w:rsidRDefault="00E62661" w:rsidP="00E626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661" w:rsidRDefault="00C93749" w:rsidP="007214E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Alimul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A.A.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2007</w:t>
      </w:r>
      <w:r w:rsidR="00E6266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Pengantar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Konsep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Keperawatan</w:t>
      </w:r>
      <w:proofErr w:type="spellEnd"/>
      <w:r w:rsidR="00E62661">
        <w:rPr>
          <w:rFonts w:ascii="Times New Roman" w:hAnsi="Times New Roman" w:cs="Times New Roman"/>
          <w:sz w:val="24"/>
          <w:szCs w:val="24"/>
        </w:rPr>
        <w:t xml:space="preserve">. Jakarta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 w:rsidR="007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214EC" w:rsidRPr="004D57CF" w:rsidRDefault="007214EC" w:rsidP="004D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Default="00C93749" w:rsidP="002E1D0E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Brunner,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Suddarth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(2002). </w:t>
      </w:r>
      <w:proofErr w:type="spellStart"/>
      <w:r w:rsidRPr="002E1D0E">
        <w:rPr>
          <w:rFonts w:ascii="Times New Roman" w:hAnsi="Times New Roman" w:cs="Times New Roman"/>
          <w:i/>
          <w:sz w:val="24"/>
          <w:szCs w:val="24"/>
          <w:lang w:val="en-US"/>
        </w:rPr>
        <w:t>Keperawatan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2E1D0E">
        <w:rPr>
          <w:rFonts w:ascii="Times New Roman" w:hAnsi="Times New Roman" w:cs="Times New Roman"/>
          <w:i/>
          <w:sz w:val="24"/>
          <w:szCs w:val="24"/>
          <w:lang w:val="en-US"/>
        </w:rPr>
        <w:t>Medika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2E1D0E">
        <w:rPr>
          <w:rFonts w:ascii="Times New Roman" w:hAnsi="Times New Roman" w:cs="Times New Roman"/>
          <w:i/>
          <w:sz w:val="24"/>
          <w:szCs w:val="24"/>
          <w:lang w:val="en-US"/>
        </w:rPr>
        <w:t>lBedah</w:t>
      </w:r>
      <w:r w:rsidR="002E1D0E">
        <w:rPr>
          <w:rFonts w:ascii="Times New Roman" w:hAnsi="Times New Roman" w:cs="Times New Roman"/>
          <w:sz w:val="24"/>
          <w:szCs w:val="24"/>
          <w:lang w:val="en-US"/>
        </w:rPr>
        <w:t>.Jakarta</w:t>
      </w:r>
      <w:proofErr w:type="spellEnd"/>
      <w:r w:rsidR="002E1D0E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="002E1D0E">
        <w:rPr>
          <w:rFonts w:ascii="Times New Roman" w:hAnsi="Times New Roman" w:cs="Times New Roman"/>
          <w:sz w:val="24"/>
          <w:szCs w:val="24"/>
          <w:lang w:val="en-US"/>
        </w:rPr>
        <w:t xml:space="preserve"> EGC</w:t>
      </w:r>
    </w:p>
    <w:p w:rsidR="002E1D0E" w:rsidRPr="002E1D0E" w:rsidRDefault="002E1D0E" w:rsidP="007214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62661" w:rsidRDefault="00E62661" w:rsidP="007214E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Doengoes, Marilyn. (2000).</w:t>
      </w:r>
      <w:r w:rsidRPr="009272A0">
        <w:rPr>
          <w:rFonts w:ascii="Times New Roman" w:hAnsi="Times New Roman" w:cs="Times New Roman"/>
          <w:i/>
          <w:sz w:val="24"/>
          <w:szCs w:val="24"/>
        </w:rPr>
        <w:t xml:space="preserve"> Ren</w:t>
      </w:r>
      <w:r w:rsidR="004D57CF">
        <w:rPr>
          <w:rFonts w:ascii="Times New Roman" w:hAnsi="Times New Roman" w:cs="Times New Roman"/>
          <w:i/>
          <w:sz w:val="24"/>
          <w:szCs w:val="24"/>
        </w:rPr>
        <w:t>cana Asuhan Keperawatan : Pedom</w:t>
      </w:r>
      <w:r w:rsidR="004D57C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272A0">
        <w:rPr>
          <w:rFonts w:ascii="Times New Roman" w:hAnsi="Times New Roman" w:cs="Times New Roman"/>
          <w:i/>
          <w:sz w:val="24"/>
          <w:szCs w:val="24"/>
        </w:rPr>
        <w:t>n untuk Perencanaan dcn Pendokumentasian</w:t>
      </w:r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2A0">
        <w:rPr>
          <w:rFonts w:ascii="Times New Roman" w:hAnsi="Times New Roman" w:cs="Times New Roman"/>
          <w:i/>
          <w:sz w:val="24"/>
          <w:szCs w:val="24"/>
        </w:rPr>
        <w:t xml:space="preserve"> Perawatan</w:t>
      </w:r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72A0">
        <w:rPr>
          <w:rFonts w:ascii="Times New Roman" w:hAnsi="Times New Roman" w:cs="Times New Roman"/>
          <w:i/>
          <w:sz w:val="24"/>
          <w:szCs w:val="24"/>
        </w:rPr>
        <w:t xml:space="preserve"> Pasien</w:t>
      </w:r>
      <w:r>
        <w:rPr>
          <w:rFonts w:ascii="Times New Roman" w:hAnsi="Times New Roman" w:cs="Times New Roman"/>
          <w:sz w:val="24"/>
          <w:szCs w:val="24"/>
        </w:rPr>
        <w:t>. Jakarta : EGC</w:t>
      </w:r>
    </w:p>
    <w:p w:rsidR="00E62661" w:rsidRPr="004D57CF" w:rsidRDefault="00E62661" w:rsidP="004D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Default="00E62661" w:rsidP="00E6266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Harsono. (2005). </w:t>
      </w:r>
      <w:r w:rsidRPr="009272A0">
        <w:rPr>
          <w:rFonts w:ascii="Times New Roman" w:hAnsi="Times New Roman" w:cs="Times New Roman"/>
          <w:i/>
          <w:sz w:val="24"/>
          <w:szCs w:val="24"/>
        </w:rPr>
        <w:t>Buku Ajar Neurologi Klinik</w:t>
      </w:r>
      <w:r>
        <w:rPr>
          <w:rFonts w:ascii="Times New Roman" w:hAnsi="Times New Roman" w:cs="Times New Roman"/>
          <w:sz w:val="24"/>
          <w:szCs w:val="24"/>
        </w:rPr>
        <w:t>. Yogyakarta : Gajah Mada University Press</w:t>
      </w:r>
    </w:p>
    <w:p w:rsidR="00715F5D" w:rsidRPr="004D57CF" w:rsidRDefault="00715F5D" w:rsidP="004D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Pr="00361378" w:rsidRDefault="00361378" w:rsidP="00E6266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eriyanto</w:t>
      </w:r>
      <w:proofErr w:type="spellEnd"/>
      <w:r w:rsidR="00E62661">
        <w:rPr>
          <w:rFonts w:ascii="Times New Roman" w:hAnsi="Times New Roman" w:cs="Times New Roman"/>
          <w:sz w:val="24"/>
          <w:szCs w:val="24"/>
        </w:rPr>
        <w:t xml:space="preserve">. (2007).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Pemeriksaan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fisik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syaraf</w:t>
      </w:r>
      <w:proofErr w:type="spellEnd"/>
      <w:r w:rsidR="00E62661" w:rsidRPr="009272A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Surabaya 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Airlangga</w:t>
      </w:r>
      <w:proofErr w:type="spellEnd"/>
      <w:proofErr w:type="gramEnd"/>
      <w:r w:rsidR="00786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:rsidR="00E62661" w:rsidRPr="004D57CF" w:rsidRDefault="00E62661" w:rsidP="004D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Default="002E1D0E" w:rsidP="00E6266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Madjono</w:t>
      </w:r>
      <w:proofErr w:type="spellEnd"/>
      <w:r w:rsidR="00731979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="00731979">
        <w:rPr>
          <w:rFonts w:ascii="Times New Roman" w:hAnsi="Times New Roman" w:cs="Times New Roman"/>
          <w:sz w:val="24"/>
          <w:szCs w:val="24"/>
          <w:lang w:val="en-US"/>
        </w:rPr>
        <w:t>danSidharta</w:t>
      </w:r>
      <w:proofErr w:type="spellEnd"/>
      <w:r w:rsidR="00731979">
        <w:rPr>
          <w:rFonts w:ascii="Times New Roman" w:hAnsi="Times New Roman" w:cs="Times New Roman"/>
          <w:sz w:val="24"/>
          <w:szCs w:val="24"/>
          <w:lang w:val="en-US"/>
        </w:rPr>
        <w:t>, P., (2002).</w:t>
      </w:r>
      <w:proofErr w:type="spellStart"/>
      <w:r w:rsidR="00731979" w:rsidRPr="00D25658">
        <w:rPr>
          <w:rFonts w:ascii="Times New Roman" w:hAnsi="Times New Roman" w:cs="Times New Roman"/>
          <w:i/>
          <w:sz w:val="24"/>
          <w:szCs w:val="24"/>
          <w:lang w:val="en-US"/>
        </w:rPr>
        <w:t>Neurologi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31979" w:rsidRPr="00D25658">
        <w:rPr>
          <w:rFonts w:ascii="Times New Roman" w:hAnsi="Times New Roman" w:cs="Times New Roman"/>
          <w:i/>
          <w:sz w:val="24"/>
          <w:szCs w:val="24"/>
          <w:lang w:val="en-US"/>
        </w:rPr>
        <w:t>Klinik</w:t>
      </w:r>
      <w:proofErr w:type="spellEnd"/>
      <w:r w:rsidR="007869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31979" w:rsidRPr="00D25658">
        <w:rPr>
          <w:rFonts w:ascii="Times New Roman" w:hAnsi="Times New Roman" w:cs="Times New Roman"/>
          <w:i/>
          <w:sz w:val="24"/>
          <w:szCs w:val="24"/>
          <w:lang w:val="en-US"/>
        </w:rPr>
        <w:t>Dasar</w:t>
      </w:r>
      <w:proofErr w:type="spellEnd"/>
      <w:r w:rsidR="0073197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731979"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 w:rsidR="00731979">
        <w:rPr>
          <w:rFonts w:ascii="Times New Roman" w:hAnsi="Times New Roman" w:cs="Times New Roman"/>
          <w:sz w:val="24"/>
          <w:szCs w:val="24"/>
          <w:lang w:val="en-US"/>
        </w:rPr>
        <w:t xml:space="preserve"> Dian Rakyat</w:t>
      </w:r>
    </w:p>
    <w:p w:rsidR="00D25658" w:rsidRPr="002E1D0E" w:rsidRDefault="00D25658" w:rsidP="004D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Default="00E62661" w:rsidP="00E6266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Muttaqin, Arif. (2008).</w:t>
      </w:r>
      <w:r w:rsidRPr="009272A0">
        <w:rPr>
          <w:rFonts w:ascii="Times New Roman" w:hAnsi="Times New Roman" w:cs="Times New Roman"/>
          <w:i/>
          <w:sz w:val="24"/>
          <w:szCs w:val="24"/>
        </w:rPr>
        <w:t xml:space="preserve"> Askep Klien dengan Gangguan Persyarafan.</w:t>
      </w:r>
      <w:r>
        <w:rPr>
          <w:rFonts w:ascii="Times New Roman" w:hAnsi="Times New Roman" w:cs="Times New Roman"/>
          <w:sz w:val="24"/>
          <w:szCs w:val="24"/>
        </w:rPr>
        <w:t xml:space="preserve"> Jakata : Salemba Medika</w:t>
      </w:r>
    </w:p>
    <w:p w:rsidR="00E62661" w:rsidRPr="004D57CF" w:rsidRDefault="00E62661" w:rsidP="004D5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Pr="00C62F0E" w:rsidRDefault="00E62661" w:rsidP="00C62F0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Muttaqin, Arif. (2010). </w:t>
      </w:r>
      <w:r w:rsidRPr="009272A0">
        <w:rPr>
          <w:rFonts w:ascii="Times New Roman" w:hAnsi="Times New Roman" w:cs="Times New Roman"/>
          <w:i/>
          <w:sz w:val="24"/>
          <w:szCs w:val="24"/>
        </w:rPr>
        <w:t>Pengkajian Keperawatan Aplikasi pada Praktek Klinik</w:t>
      </w:r>
      <w:r>
        <w:rPr>
          <w:rFonts w:ascii="Times New Roman" w:hAnsi="Times New Roman" w:cs="Times New Roman"/>
          <w:sz w:val="24"/>
          <w:szCs w:val="24"/>
        </w:rPr>
        <w:t>. Jakarta : Salemba Medika</w:t>
      </w:r>
    </w:p>
    <w:p w:rsidR="00E62661" w:rsidRPr="004D57CF" w:rsidRDefault="00E62661" w:rsidP="00E6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Pr="0025680B" w:rsidRDefault="002E1D0E" w:rsidP="00E6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Satyanegara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25680B">
        <w:rPr>
          <w:rFonts w:ascii="Times New Roman" w:hAnsi="Times New Roman" w:cs="Times New Roman"/>
          <w:sz w:val="24"/>
          <w:szCs w:val="24"/>
        </w:rPr>
        <w:t xml:space="preserve"> (200</w:t>
      </w:r>
      <w:r w:rsidR="0025680B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62661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="0025680B" w:rsidRPr="0025680B">
        <w:rPr>
          <w:rFonts w:ascii="Times New Roman" w:hAnsi="Times New Roman" w:cs="Times New Roman"/>
          <w:i/>
          <w:sz w:val="24"/>
          <w:szCs w:val="24"/>
          <w:lang w:val="en-US"/>
        </w:rPr>
        <w:t>IlmuBedahSyaraf</w:t>
      </w:r>
      <w:proofErr w:type="spellEnd"/>
      <w:r w:rsidR="0025680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="0025680B">
        <w:rPr>
          <w:rFonts w:ascii="Times New Roman" w:hAnsi="Times New Roman" w:cs="Times New Roman"/>
          <w:sz w:val="24"/>
          <w:szCs w:val="24"/>
        </w:rPr>
        <w:t>Jakarta</w:t>
      </w:r>
      <w:proofErr w:type="gramEnd"/>
      <w:r w:rsidR="0025680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25680B">
        <w:rPr>
          <w:rFonts w:ascii="Times New Roman" w:hAnsi="Times New Roman" w:cs="Times New Roman"/>
          <w:sz w:val="24"/>
          <w:szCs w:val="24"/>
          <w:lang w:val="en-US"/>
        </w:rPr>
        <w:t>GramediaPustakaUtama</w:t>
      </w:r>
      <w:proofErr w:type="spellEnd"/>
      <w:r w:rsidR="002568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62661" w:rsidRPr="004D57CF" w:rsidRDefault="00E62661" w:rsidP="00E626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Default="00E62661" w:rsidP="00E626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(2004). </w:t>
      </w:r>
      <w:r w:rsidRPr="009272A0">
        <w:rPr>
          <w:rFonts w:ascii="Times New Roman" w:hAnsi="Times New Roman" w:cs="Times New Roman"/>
          <w:i/>
          <w:sz w:val="24"/>
          <w:szCs w:val="24"/>
        </w:rPr>
        <w:t>Pengantar Proses Keperawatan dan Pedoman Pengisian Format Pengkajian</w:t>
      </w:r>
      <w:r>
        <w:rPr>
          <w:rFonts w:ascii="Times New Roman" w:hAnsi="Times New Roman" w:cs="Times New Roman"/>
          <w:sz w:val="24"/>
          <w:szCs w:val="24"/>
        </w:rPr>
        <w:t>. Surabaya : Akper Hang Tuah</w:t>
      </w:r>
    </w:p>
    <w:p w:rsidR="00E62661" w:rsidRPr="00D25658" w:rsidRDefault="00E62661" w:rsidP="00D25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Default="002E1D0E" w:rsidP="00E626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A.P. Sylvia</w:t>
      </w:r>
      <w:r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E62661">
        <w:rPr>
          <w:rFonts w:ascii="Times New Roman" w:hAnsi="Times New Roman" w:cs="Times New Roman"/>
          <w:sz w:val="24"/>
          <w:szCs w:val="24"/>
        </w:rPr>
        <w:t>).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PatofisiologikonsepKlinis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Proses-Proses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PenyakitEdisi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6</w:t>
      </w:r>
      <w:r w:rsidR="00E626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62661">
        <w:rPr>
          <w:rFonts w:ascii="Times New Roman" w:hAnsi="Times New Roman" w:cs="Times New Roman"/>
          <w:sz w:val="24"/>
          <w:szCs w:val="24"/>
        </w:rPr>
        <w:t xml:space="preserve"> Jakarta : EGC</w:t>
      </w:r>
    </w:p>
    <w:p w:rsidR="00C62F0E" w:rsidRPr="00C62F0E" w:rsidRDefault="00C62F0E" w:rsidP="00E626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62661" w:rsidRPr="00361378" w:rsidRDefault="00786979" w:rsidP="00E626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="00361378">
        <w:rPr>
          <w:rFonts w:ascii="Times New Roman" w:hAnsi="Times New Roman" w:cs="Times New Roman"/>
          <w:sz w:val="24"/>
          <w:szCs w:val="24"/>
          <w:lang w:val="en-US"/>
        </w:rPr>
        <w:t>judha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378">
        <w:rPr>
          <w:rFonts w:ascii="Times New Roman" w:hAnsi="Times New Roman" w:cs="Times New Roman"/>
          <w:sz w:val="24"/>
          <w:szCs w:val="24"/>
          <w:lang w:val="en-US"/>
        </w:rPr>
        <w:t>&amp;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61378">
        <w:rPr>
          <w:rFonts w:ascii="Times New Roman" w:hAnsi="Times New Roman" w:cs="Times New Roman"/>
          <w:sz w:val="24"/>
          <w:szCs w:val="24"/>
          <w:lang w:val="en-US"/>
        </w:rPr>
        <w:t>Nazwar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378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="00361378">
        <w:rPr>
          <w:rFonts w:ascii="Times New Roman" w:hAnsi="Times New Roman" w:cs="Times New Roman"/>
          <w:sz w:val="24"/>
          <w:szCs w:val="24"/>
          <w:lang w:val="en-US"/>
        </w:rPr>
        <w:t xml:space="preserve">2011) </w:t>
      </w:r>
      <w:proofErr w:type="spellStart"/>
      <w:r w:rsidR="00361378" w:rsidRPr="00361378">
        <w:rPr>
          <w:rFonts w:ascii="Times New Roman" w:hAnsi="Times New Roman" w:cs="Times New Roman"/>
          <w:i/>
          <w:sz w:val="24"/>
          <w:szCs w:val="24"/>
          <w:lang w:val="en-US"/>
        </w:rPr>
        <w:t>Asuhan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61378" w:rsidRPr="00361378">
        <w:rPr>
          <w:rFonts w:ascii="Times New Roman" w:hAnsi="Times New Roman" w:cs="Times New Roman"/>
          <w:i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61378" w:rsidRPr="00361378">
        <w:rPr>
          <w:rFonts w:ascii="Times New Roman" w:hAnsi="Times New Roman" w:cs="Times New Roman"/>
          <w:i/>
          <w:sz w:val="24"/>
          <w:szCs w:val="24"/>
          <w:lang w:val="en-US"/>
        </w:rPr>
        <w:t>syaraf</w:t>
      </w:r>
      <w:proofErr w:type="spellEnd"/>
      <w:r w:rsidR="00361378" w:rsidRPr="00361378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="00361378">
        <w:rPr>
          <w:rFonts w:ascii="Times New Roman" w:hAnsi="Times New Roman" w:cs="Times New Roman"/>
          <w:sz w:val="24"/>
          <w:szCs w:val="24"/>
          <w:lang w:val="en-US"/>
        </w:rPr>
        <w:t xml:space="preserve">Surabaya. </w:t>
      </w:r>
      <w:proofErr w:type="spellStart"/>
      <w:r w:rsidR="00361378">
        <w:rPr>
          <w:rFonts w:ascii="Times New Roman" w:hAnsi="Times New Roman" w:cs="Times New Roman"/>
          <w:sz w:val="24"/>
          <w:szCs w:val="24"/>
          <w:lang w:val="en-US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137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61378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1378">
        <w:rPr>
          <w:rFonts w:ascii="Times New Roman" w:hAnsi="Times New Roman" w:cs="Times New Roman"/>
          <w:sz w:val="24"/>
          <w:szCs w:val="24"/>
          <w:lang w:val="en-US"/>
        </w:rPr>
        <w:t>pos</w:t>
      </w:r>
    </w:p>
    <w:p w:rsidR="00E62661" w:rsidRDefault="00E62661" w:rsidP="00E626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E62661" w:rsidRPr="00D25658" w:rsidRDefault="00E62661" w:rsidP="00E6266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62661" w:rsidRPr="00D25658" w:rsidSect="00602013">
      <w:headerReference w:type="default" r:id="rId7"/>
      <w:footerReference w:type="default" r:id="rId8"/>
      <w:footerReference w:type="first" r:id="rId9"/>
      <w:pgSz w:w="11906" w:h="16838" w:code="9"/>
      <w:pgMar w:top="1701" w:right="1701" w:bottom="1701" w:left="2268" w:header="708" w:footer="708" w:gutter="0"/>
      <w:pgNumType w:start="1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745" w:rsidRDefault="004D7745" w:rsidP="00E62661">
      <w:pPr>
        <w:spacing w:after="0" w:line="240" w:lineRule="auto"/>
      </w:pPr>
      <w:r>
        <w:separator/>
      </w:r>
    </w:p>
  </w:endnote>
  <w:endnote w:type="continuationSeparator" w:id="1">
    <w:p w:rsidR="004D7745" w:rsidRDefault="004D7745" w:rsidP="00E6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1829"/>
      <w:docPartObj>
        <w:docPartGallery w:val="Page Numbers (Bottom of Page)"/>
        <w:docPartUnique/>
      </w:docPartObj>
    </w:sdtPr>
    <w:sdtContent>
      <w:p w:rsidR="009422C1" w:rsidRDefault="00B74F37">
        <w:pPr>
          <w:pStyle w:val="Footer"/>
          <w:jc w:val="center"/>
        </w:pPr>
        <w:r>
          <w:fldChar w:fldCharType="begin"/>
        </w:r>
        <w:r w:rsidR="00602013">
          <w:instrText xml:space="preserve"> PAGE   \* MERGEFORMAT </w:instrText>
        </w:r>
        <w:r>
          <w:fldChar w:fldCharType="separate"/>
        </w:r>
        <w:r w:rsidR="00786979">
          <w:rPr>
            <w:noProof/>
          </w:rPr>
          <w:t>104</w:t>
        </w:r>
        <w:r>
          <w:rPr>
            <w:noProof/>
          </w:rPr>
          <w:fldChar w:fldCharType="end"/>
        </w:r>
      </w:p>
    </w:sdtContent>
  </w:sdt>
  <w:p w:rsidR="006A2972" w:rsidRDefault="006A29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8316"/>
      <w:docPartObj>
        <w:docPartGallery w:val="Page Numbers (Bottom of Page)"/>
        <w:docPartUnique/>
      </w:docPartObj>
    </w:sdtPr>
    <w:sdtContent>
      <w:p w:rsidR="00E62661" w:rsidRDefault="00B74F37">
        <w:pPr>
          <w:pStyle w:val="Footer"/>
          <w:jc w:val="center"/>
        </w:pPr>
        <w:r>
          <w:fldChar w:fldCharType="begin"/>
        </w:r>
        <w:r w:rsidR="00386BD4">
          <w:instrText xml:space="preserve"> PAGE   \* MERGEFORMAT </w:instrText>
        </w:r>
        <w:r>
          <w:fldChar w:fldCharType="separate"/>
        </w:r>
        <w:r w:rsidR="006A2972">
          <w:rPr>
            <w:noProof/>
          </w:rPr>
          <w:t>102</w:t>
        </w:r>
        <w:r>
          <w:fldChar w:fldCharType="end"/>
        </w:r>
      </w:p>
    </w:sdtContent>
  </w:sdt>
  <w:p w:rsidR="00E62661" w:rsidRDefault="00E626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745" w:rsidRDefault="004D7745" w:rsidP="00E62661">
      <w:pPr>
        <w:spacing w:after="0" w:line="240" w:lineRule="auto"/>
      </w:pPr>
      <w:r>
        <w:separator/>
      </w:r>
    </w:p>
  </w:footnote>
  <w:footnote w:type="continuationSeparator" w:id="1">
    <w:p w:rsidR="004D7745" w:rsidRDefault="004D7745" w:rsidP="00E6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661" w:rsidRDefault="00E62661">
    <w:pPr>
      <w:pStyle w:val="Header"/>
      <w:jc w:val="right"/>
    </w:pPr>
  </w:p>
  <w:p w:rsidR="00E62661" w:rsidRDefault="00E626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D1B"/>
    <w:rsid w:val="00033900"/>
    <w:rsid w:val="00044F51"/>
    <w:rsid w:val="00076EEB"/>
    <w:rsid w:val="000940A7"/>
    <w:rsid w:val="001B4D95"/>
    <w:rsid w:val="0025680B"/>
    <w:rsid w:val="002E1D0E"/>
    <w:rsid w:val="00361378"/>
    <w:rsid w:val="0037612C"/>
    <w:rsid w:val="00386BD4"/>
    <w:rsid w:val="00416FE1"/>
    <w:rsid w:val="004264D5"/>
    <w:rsid w:val="004D1696"/>
    <w:rsid w:val="004D57CF"/>
    <w:rsid w:val="004D7745"/>
    <w:rsid w:val="00512AA8"/>
    <w:rsid w:val="005820FE"/>
    <w:rsid w:val="005F0D1B"/>
    <w:rsid w:val="005F13CD"/>
    <w:rsid w:val="00602013"/>
    <w:rsid w:val="006A2972"/>
    <w:rsid w:val="006B397D"/>
    <w:rsid w:val="00715F5D"/>
    <w:rsid w:val="007214EC"/>
    <w:rsid w:val="00731979"/>
    <w:rsid w:val="00780B77"/>
    <w:rsid w:val="007822E9"/>
    <w:rsid w:val="00783F39"/>
    <w:rsid w:val="00786979"/>
    <w:rsid w:val="009272A0"/>
    <w:rsid w:val="009422C1"/>
    <w:rsid w:val="00953EAE"/>
    <w:rsid w:val="009A3A94"/>
    <w:rsid w:val="009E46F5"/>
    <w:rsid w:val="00A670DA"/>
    <w:rsid w:val="00AC3525"/>
    <w:rsid w:val="00AD720E"/>
    <w:rsid w:val="00B37D3A"/>
    <w:rsid w:val="00B74F37"/>
    <w:rsid w:val="00B95901"/>
    <w:rsid w:val="00BE2B56"/>
    <w:rsid w:val="00C51D63"/>
    <w:rsid w:val="00C62F0E"/>
    <w:rsid w:val="00C87EA2"/>
    <w:rsid w:val="00C93749"/>
    <w:rsid w:val="00CB204E"/>
    <w:rsid w:val="00CE4126"/>
    <w:rsid w:val="00D25658"/>
    <w:rsid w:val="00D37EF1"/>
    <w:rsid w:val="00D87118"/>
    <w:rsid w:val="00DD2512"/>
    <w:rsid w:val="00DF4F9F"/>
    <w:rsid w:val="00E61BF5"/>
    <w:rsid w:val="00E62661"/>
    <w:rsid w:val="00F51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61"/>
  </w:style>
  <w:style w:type="paragraph" w:styleId="Footer">
    <w:name w:val="footer"/>
    <w:basedOn w:val="Normal"/>
    <w:link w:val="FooterChar"/>
    <w:uiPriority w:val="99"/>
    <w:unhideWhenUsed/>
    <w:rsid w:val="00E62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C539-18C9-411C-907D-0AEEDCB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DIANI</dc:creator>
  <cp:lastModifiedBy>Valued Acer Customer</cp:lastModifiedBy>
  <cp:revision>23</cp:revision>
  <cp:lastPrinted>2012-07-26T19:31:00Z</cp:lastPrinted>
  <dcterms:created xsi:type="dcterms:W3CDTF">2011-07-21T12:38:00Z</dcterms:created>
  <dcterms:modified xsi:type="dcterms:W3CDTF">2012-07-26T11:09:00Z</dcterms:modified>
</cp:coreProperties>
</file>